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78" w:rsidRDefault="003E5478" w:rsidP="003E547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3E5478" w:rsidRPr="008F44A6" w:rsidRDefault="003E5478" w:rsidP="003E5478">
      <w:pPr>
        <w:jc w:val="center"/>
        <w:rPr>
          <w:b/>
          <w:sz w:val="32"/>
          <w:szCs w:val="28"/>
        </w:rPr>
      </w:pPr>
      <w:bookmarkStart w:id="0" w:name="_GoBack"/>
      <w:r w:rsidRPr="008F44A6">
        <w:rPr>
          <w:rFonts w:hint="eastAsia"/>
          <w:b/>
          <w:sz w:val="32"/>
          <w:szCs w:val="28"/>
        </w:rPr>
        <w:t>中国城市特色风貌区</w:t>
      </w:r>
      <w:r>
        <w:rPr>
          <w:rFonts w:hint="eastAsia"/>
          <w:b/>
          <w:sz w:val="32"/>
          <w:szCs w:val="28"/>
        </w:rPr>
        <w:t>提名</w:t>
      </w:r>
      <w:r w:rsidRPr="008F44A6">
        <w:rPr>
          <w:rFonts w:hint="eastAsia"/>
          <w:b/>
          <w:sz w:val="32"/>
          <w:szCs w:val="28"/>
        </w:rPr>
        <w:t>信息表</w:t>
      </w:r>
    </w:p>
    <w:bookmarkEnd w:id="0"/>
    <w:p w:rsidR="003E5478" w:rsidRDefault="003E5478" w:rsidP="003E5478">
      <w:pPr>
        <w:rPr>
          <w:sz w:val="28"/>
          <w:szCs w:val="28"/>
        </w:rPr>
      </w:pPr>
    </w:p>
    <w:p w:rsidR="003E5478" w:rsidRPr="00A02D49" w:rsidRDefault="003E5478" w:rsidP="003E5478">
      <w:pPr>
        <w:jc w:val="right"/>
        <w:rPr>
          <w:b/>
          <w:sz w:val="24"/>
          <w:szCs w:val="24"/>
        </w:rPr>
      </w:pPr>
      <w:r w:rsidRPr="00A02D49">
        <w:rPr>
          <w:rFonts w:hint="eastAsia"/>
          <w:b/>
          <w:sz w:val="24"/>
          <w:szCs w:val="24"/>
        </w:rPr>
        <w:t>__</w:t>
      </w:r>
      <w:r>
        <w:rPr>
          <w:rFonts w:hint="eastAsia"/>
          <w:b/>
          <w:sz w:val="24"/>
          <w:szCs w:val="24"/>
        </w:rPr>
        <w:t>_________</w:t>
      </w:r>
      <w:r w:rsidRPr="00A02D49">
        <w:rPr>
          <w:rFonts w:hint="eastAsia"/>
          <w:b/>
          <w:sz w:val="24"/>
          <w:szCs w:val="24"/>
        </w:rPr>
        <w:t>____</w:t>
      </w:r>
      <w:r w:rsidRPr="00A02D49">
        <w:rPr>
          <w:rFonts w:hint="eastAsia"/>
          <w:b/>
          <w:sz w:val="24"/>
          <w:szCs w:val="24"/>
        </w:rPr>
        <w:t>省（自治区、直辖市）</w:t>
      </w:r>
      <w:r w:rsidRPr="00A02D49">
        <w:rPr>
          <w:rFonts w:hint="eastAsia"/>
          <w:b/>
          <w:sz w:val="24"/>
          <w:szCs w:val="24"/>
        </w:rPr>
        <w:t>_____</w:t>
      </w:r>
      <w:r>
        <w:rPr>
          <w:rFonts w:hint="eastAsia"/>
          <w:b/>
          <w:sz w:val="24"/>
          <w:szCs w:val="24"/>
        </w:rPr>
        <w:t>____</w:t>
      </w:r>
      <w:r w:rsidRPr="00A02D49">
        <w:rPr>
          <w:rFonts w:hint="eastAsia"/>
          <w:b/>
          <w:sz w:val="24"/>
          <w:szCs w:val="24"/>
        </w:rPr>
        <w:t>___</w:t>
      </w:r>
      <w:r w:rsidRPr="00A02D49">
        <w:rPr>
          <w:rFonts w:hint="eastAsia"/>
          <w:b/>
          <w:sz w:val="24"/>
          <w:szCs w:val="24"/>
        </w:rPr>
        <w:t>市（县、区）</w:t>
      </w:r>
    </w:p>
    <w:p w:rsidR="003E5478" w:rsidRPr="006A7904" w:rsidRDefault="003E5478" w:rsidP="003E5478">
      <w:pPr>
        <w:spacing w:line="200" w:lineRule="exact"/>
        <w:rPr>
          <w:sz w:val="18"/>
          <w:szCs w:val="18"/>
        </w:rPr>
      </w:pPr>
    </w:p>
    <w:tbl>
      <w:tblPr>
        <w:tblStyle w:val="a4"/>
        <w:tblW w:w="9044" w:type="dxa"/>
        <w:tblInd w:w="-289" w:type="dxa"/>
        <w:tblLook w:val="04A0" w:firstRow="1" w:lastRow="0" w:firstColumn="1" w:lastColumn="0" w:noHBand="0" w:noVBand="1"/>
      </w:tblPr>
      <w:tblGrid>
        <w:gridCol w:w="1815"/>
        <w:gridCol w:w="2977"/>
        <w:gridCol w:w="1417"/>
        <w:gridCol w:w="2835"/>
      </w:tblGrid>
      <w:tr w:rsidR="003E5478" w:rsidTr="008451C3">
        <w:trPr>
          <w:trHeight w:val="87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153CAE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城市特色风貌区名称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153CAE" w:rsidRDefault="003E5478" w:rsidP="008451C3">
            <w:pPr>
              <w:rPr>
                <w:sz w:val="24"/>
                <w:szCs w:val="24"/>
              </w:rPr>
            </w:pPr>
          </w:p>
        </w:tc>
      </w:tr>
      <w:tr w:rsidR="003E5478" w:rsidRPr="00A84819" w:rsidTr="008451C3">
        <w:trPr>
          <w:trHeight w:val="55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A84819" w:rsidRDefault="003E5478" w:rsidP="003E5478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设市城市  </w:t>
            </w:r>
            <w:r w:rsidRPr="00A84819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县人民政府所在地建制镇   </w:t>
            </w:r>
            <w:r w:rsidRPr="00A84819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其他建制镇</w:t>
            </w:r>
          </w:p>
        </w:tc>
      </w:tr>
      <w:tr w:rsidR="003E5478" w:rsidTr="008451C3">
        <w:trPr>
          <w:trHeight w:val="8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地形（可多选）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3E5478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山地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062B0F">
              <w:rPr>
                <w:rFonts w:hint="eastAsia"/>
                <w:sz w:val="24"/>
                <w:szCs w:val="24"/>
              </w:rPr>
              <w:t>丘陵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062B0F">
              <w:rPr>
                <w:rFonts w:hint="eastAsia"/>
                <w:sz w:val="24"/>
                <w:szCs w:val="24"/>
              </w:rPr>
              <w:t>平原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3E5478" w:rsidRPr="00062B0F" w:rsidRDefault="003E5478" w:rsidP="003E5478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062B0F">
              <w:rPr>
                <w:rFonts w:hint="eastAsia"/>
                <w:sz w:val="24"/>
                <w:szCs w:val="24"/>
              </w:rPr>
              <w:t>滨水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__________</w:t>
            </w:r>
          </w:p>
        </w:tc>
      </w:tr>
      <w:tr w:rsidR="003E5478" w:rsidTr="008451C3">
        <w:trPr>
          <w:trHeight w:val="8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主体意象特征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3E5478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现代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传统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民族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工业遗产</w:t>
            </w:r>
          </w:p>
          <w:p w:rsidR="003E5478" w:rsidRDefault="003E5478" w:rsidP="003E5478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062B0F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__________</w:t>
            </w:r>
          </w:p>
        </w:tc>
      </w:tr>
      <w:tr w:rsidR="003E5478" w:rsidTr="008451C3">
        <w:trPr>
          <w:trHeight w:val="97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主要功能类型</w:t>
            </w:r>
          </w:p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rPr>
                <w:sz w:val="24"/>
                <w:szCs w:val="24"/>
              </w:rPr>
            </w:pP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>商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金融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 xml:space="preserve"> </w:t>
            </w:r>
          </w:p>
          <w:p w:rsidR="003E5478" w:rsidRPr="00153CAE" w:rsidRDefault="003E5478" w:rsidP="008451C3">
            <w:pPr>
              <w:rPr>
                <w:sz w:val="24"/>
                <w:szCs w:val="24"/>
              </w:rPr>
            </w:pP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居住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休闲       </w:t>
            </w:r>
            <w:r w:rsidRPr="00062B0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62B0F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__________</w:t>
            </w:r>
          </w:p>
        </w:tc>
      </w:tr>
      <w:tr w:rsidR="003E5478" w:rsidTr="008451C3">
        <w:trPr>
          <w:trHeight w:val="6987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Pr="00153CAE" w:rsidRDefault="003E5478" w:rsidP="008451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提炼总结城市特色风貌区的特点（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字以内）：</w:t>
            </w:r>
          </w:p>
        </w:tc>
      </w:tr>
      <w:tr w:rsidR="003E5478" w:rsidTr="008451C3">
        <w:trPr>
          <w:trHeight w:val="84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市（县）级住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建部门</w:t>
            </w:r>
            <w:proofErr w:type="gramEnd"/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rPr>
                <w:sz w:val="24"/>
                <w:szCs w:val="24"/>
              </w:rPr>
            </w:pPr>
          </w:p>
        </w:tc>
      </w:tr>
      <w:tr w:rsidR="003E5478" w:rsidTr="008451C3">
        <w:trPr>
          <w:trHeight w:val="55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153CAE" w:rsidRDefault="003E5478" w:rsidP="008451C3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153CAE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EE30C7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  <w:r w:rsidRPr="00EE30C7">
              <w:rPr>
                <w:rFonts w:ascii="宋体" w:hAnsi="宋体" w:cs="宋体" w:hint="eastAsia"/>
                <w:sz w:val="24"/>
                <w:szCs w:val="24"/>
              </w:rPr>
              <w:t>职务</w:t>
            </w:r>
            <w:r w:rsidRPr="00EE30C7">
              <w:rPr>
                <w:rFonts w:ascii="宋体" w:hAnsi="宋体" w:cs="宋体"/>
                <w:sz w:val="24"/>
                <w:szCs w:val="24"/>
              </w:rPr>
              <w:t>/</w:t>
            </w:r>
            <w:r w:rsidRPr="00EE30C7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EE30C7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E5478" w:rsidTr="008451C3">
        <w:trPr>
          <w:trHeight w:val="56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153CAE" w:rsidRDefault="003E5478" w:rsidP="00845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153CAE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EE30C7" w:rsidRDefault="003E5478" w:rsidP="00845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E30C7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EE30C7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E5478" w:rsidTr="008451C3">
        <w:trPr>
          <w:trHeight w:val="55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153CAE" w:rsidRDefault="003E5478" w:rsidP="00845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153CAE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EE30C7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  <w:r w:rsidRPr="00EE30C7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Pr="00EE30C7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E5478" w:rsidTr="008451C3">
        <w:trPr>
          <w:trHeight w:val="56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78" w:rsidRPr="00153CAE" w:rsidRDefault="003E5478" w:rsidP="00845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市（县）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级住房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和城乡建设部门推荐意见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Pr="00D3107E" w:rsidRDefault="003E5478" w:rsidP="008451C3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E5478" w:rsidRPr="00153CAE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单位公章</w:t>
            </w:r>
          </w:p>
          <w:p w:rsidR="003E5478" w:rsidRPr="00153CAE" w:rsidRDefault="003E5478" w:rsidP="008451C3">
            <w:pPr>
              <w:ind w:right="24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E5478" w:rsidRPr="00153CAE" w:rsidRDefault="003E5478" w:rsidP="008451C3">
            <w:pPr>
              <w:ind w:right="72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53CA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153CA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3E5478" w:rsidTr="008451C3">
        <w:trPr>
          <w:trHeight w:val="52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78" w:rsidRDefault="003E5478" w:rsidP="008451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省级住房和城乡建设部门推荐意见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</w:p>
          <w:p w:rsidR="003E5478" w:rsidRPr="00153CAE" w:rsidRDefault="003E5478" w:rsidP="008451C3">
            <w:pPr>
              <w:ind w:right="720" w:firstLineChars="1900" w:firstLine="4560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单位公章</w:t>
            </w:r>
          </w:p>
          <w:p w:rsidR="003E5478" w:rsidRPr="00153CAE" w:rsidRDefault="003E5478" w:rsidP="008451C3">
            <w:pPr>
              <w:ind w:right="240" w:firstLine="48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3E5478" w:rsidRPr="00153CAE" w:rsidRDefault="003E5478" w:rsidP="008451C3">
            <w:pPr>
              <w:ind w:firstLineChars="2000" w:firstLine="4800"/>
              <w:rPr>
                <w:rFonts w:ascii="宋体" w:hAnsi="宋体" w:cs="宋体"/>
                <w:sz w:val="24"/>
                <w:szCs w:val="24"/>
              </w:rPr>
            </w:pPr>
            <w:r w:rsidRPr="00153CA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53CA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153CA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153CA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3E5478" w:rsidRDefault="003E5478" w:rsidP="003E5478">
      <w:pPr>
        <w:widowControl/>
        <w:jc w:val="left"/>
        <w:rPr>
          <w:sz w:val="28"/>
          <w:szCs w:val="28"/>
        </w:rPr>
        <w:sectPr w:rsidR="003E5478" w:rsidSect="008F44A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743AD6" w:rsidRDefault="00743AD6"/>
    <w:sectPr w:rsidR="007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1013"/>
    <w:multiLevelType w:val="hybridMultilevel"/>
    <w:tmpl w:val="1D3021EE"/>
    <w:lvl w:ilvl="0" w:tplc="183C18DC">
      <w:numFmt w:val="bullet"/>
      <w:lvlText w:val="□"/>
      <w:lvlJc w:val="left"/>
      <w:pPr>
        <w:ind w:left="39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78"/>
    <w:rsid w:val="003E5478"/>
    <w:rsid w:val="007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78"/>
    <w:pPr>
      <w:ind w:firstLineChars="200" w:firstLine="420"/>
    </w:pPr>
  </w:style>
  <w:style w:type="table" w:styleId="a4">
    <w:name w:val="Table Grid"/>
    <w:basedOn w:val="a1"/>
    <w:uiPriority w:val="59"/>
    <w:rsid w:val="003E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78"/>
    <w:pPr>
      <w:ind w:firstLineChars="200" w:firstLine="420"/>
    </w:pPr>
  </w:style>
  <w:style w:type="table" w:styleId="a4">
    <w:name w:val="Table Grid"/>
    <w:basedOn w:val="a1"/>
    <w:uiPriority w:val="59"/>
    <w:rsid w:val="003E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2017-09-30T01:39:00Z</dcterms:created>
  <dcterms:modified xsi:type="dcterms:W3CDTF">2017-09-30T01:39:00Z</dcterms:modified>
</cp:coreProperties>
</file>